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1DBF32D" w14:textId="77777777" w:rsidR="00F72E45" w:rsidRPr="00293B17" w:rsidRDefault="00F72E45" w:rsidP="00F72E45">
            <w:pPr>
              <w:pStyle w:val="TableText"/>
            </w:pPr>
            <w:r w:rsidRPr="00293B17">
              <w:t>Entry Type: Performance and Discipline (P&amp;D-29)</w:t>
            </w:r>
          </w:p>
          <w:p w14:paraId="1E0D088D" w14:textId="77777777" w:rsidR="00F72E45" w:rsidRPr="00293B17" w:rsidRDefault="00F72E45" w:rsidP="00F72E45">
            <w:pPr>
              <w:pStyle w:val="TableText"/>
            </w:pPr>
            <w:r w:rsidRPr="00293B17">
              <w:t>Reference:  USCG Aeromedical Policy Letters (APL)</w:t>
            </w:r>
          </w:p>
          <w:p w14:paraId="750DBECB" w14:textId="77777777" w:rsidR="00F72E45" w:rsidRPr="00293B17" w:rsidRDefault="00F72E45" w:rsidP="00F72E45">
            <w:pPr>
              <w:pStyle w:val="TableText"/>
            </w:pPr>
            <w:r w:rsidRPr="00293B17">
              <w:t>Responsible Level: Unit</w:t>
            </w:r>
          </w:p>
          <w:p w14:paraId="2B5D6D14" w14:textId="77777777" w:rsidR="00F72E45" w:rsidRPr="00293B17" w:rsidRDefault="00F72E45" w:rsidP="00F72E45">
            <w:pPr>
              <w:pStyle w:val="TableText"/>
            </w:pPr>
            <w:r w:rsidRPr="00293B17">
              <w:t xml:space="preserve">Entry: </w:t>
            </w:r>
          </w:p>
          <w:p w14:paraId="3A2E7182" w14:textId="77777777" w:rsidR="00F72E45" w:rsidRDefault="00F72E45" w:rsidP="00F72E45">
            <w:pPr>
              <w:pStyle w:val="TableText"/>
            </w:pPr>
            <w:r w:rsidRPr="00293B17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0" w:name="Text17"/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DDMMMYYYY</w:t>
            </w:r>
            <w:r w:rsidRPr="00293B17">
              <w:fldChar w:fldCharType="end"/>
            </w:r>
            <w:bookmarkEnd w:id="0"/>
            <w:r w:rsidRPr="00293B17">
              <w:t xml:space="preserve">:  Congratulations! On </w:t>
            </w:r>
            <w:r w:rsidRPr="00293B17">
              <w:fldChar w:fldCharType="begin">
                <w:ffData>
                  <w:name w:val=""/>
                  <w:enabled/>
                  <w:calcOnExit w:val="0"/>
                  <w:textInput>
                    <w:default w:val="DD MMMM YYYY"/>
                  </w:textInput>
                </w:ffData>
              </w:fldChar>
            </w:r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DD MMMM YYYY</w:t>
            </w:r>
            <w:r w:rsidRPr="00293B17">
              <w:fldChar w:fldCharType="end"/>
            </w:r>
            <w:r w:rsidRPr="00293B17">
              <w:t xml:space="preserve"> you successfully returned to a flight status.  I encourage you to continue to incorporate positive </w:t>
            </w:r>
            <w:proofErr w:type="gramStart"/>
            <w:r w:rsidRPr="00293B17">
              <w:t>life style</w:t>
            </w:r>
            <w:proofErr w:type="gramEnd"/>
            <w:r w:rsidRPr="00293B17">
              <w:t xml:space="preserve"> changes into your daily routine and remember what you have learned.  </w:t>
            </w:r>
          </w:p>
          <w:p w14:paraId="22C54884" w14:textId="77777777" w:rsidR="00F72E45" w:rsidRPr="00293B17" w:rsidRDefault="00F72E45" w:rsidP="00F72E45">
            <w:pPr>
              <w:pStyle w:val="TableText"/>
            </w:pPr>
          </w:p>
          <w:p w14:paraId="057BC3F4" w14:textId="77777777" w:rsidR="00F72E45" w:rsidRPr="00293B17" w:rsidRDefault="00F72E45" w:rsidP="00F72E45">
            <w:pPr>
              <w:pStyle w:val="TableText"/>
            </w:pPr>
            <w:r w:rsidRPr="00293B17">
              <w:t xml:space="preserve">You shall abstain from all alcohol consumption for the duration of your Coast Guard aviation career.  If you consume ANY alcohol, you must </w:t>
            </w:r>
            <w:proofErr w:type="spellStart"/>
            <w:r w:rsidRPr="00293B17">
              <w:t>self ground</w:t>
            </w:r>
            <w:proofErr w:type="spellEnd"/>
            <w:r w:rsidRPr="00293B17">
              <w:t xml:space="preserve"> and seek command assistance.</w:t>
            </w:r>
          </w:p>
          <w:p w14:paraId="78190C81" w14:textId="77777777" w:rsidR="00F72E45" w:rsidRPr="00293B17" w:rsidRDefault="00F72E45" w:rsidP="00F72E45">
            <w:pPr>
              <w:pStyle w:val="TableText"/>
              <w:jc w:val="center"/>
            </w:pPr>
          </w:p>
          <w:p w14:paraId="740198C9" w14:textId="77777777" w:rsidR="00F72E45" w:rsidRPr="00293B17" w:rsidRDefault="00F72E45" w:rsidP="00F72E45">
            <w:pPr>
              <w:pStyle w:val="TableText"/>
              <w:tabs>
                <w:tab w:val="left" w:pos="5464"/>
              </w:tabs>
            </w:pPr>
            <w:r w:rsidRPr="00293B17">
              <w:br/>
            </w:r>
            <w:r>
              <w:tab/>
            </w:r>
            <w:r w:rsidRPr="00293B17">
              <w:fldChar w:fldCharType="begin">
                <w:ffData>
                  <w:name w:val="Text18"/>
                  <w:enabled/>
                  <w:calcOnExit w:val="0"/>
                  <w:textInput>
                    <w:default w:val="A. B. SEA, CDR, USCG"/>
                  </w:textInput>
                </w:ffData>
              </w:fldChar>
            </w:r>
            <w:bookmarkStart w:id="1" w:name="Text18"/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A. B. SEA, CDR, USCG</w:t>
            </w:r>
            <w:r w:rsidRPr="00293B17">
              <w:fldChar w:fldCharType="end"/>
            </w:r>
            <w:bookmarkEnd w:id="1"/>
          </w:p>
          <w:p w14:paraId="7C4F54D2" w14:textId="77777777" w:rsidR="00F72E45" w:rsidRDefault="00F72E45" w:rsidP="00F72E45">
            <w:pPr>
              <w:pStyle w:val="TableText"/>
              <w:tabs>
                <w:tab w:val="left" w:pos="5464"/>
              </w:tabs>
            </w:pPr>
            <w:r>
              <w:tab/>
            </w:r>
            <w:r w:rsidRPr="00293B17">
              <w:fldChar w:fldCharType="begin">
                <w:ffData>
                  <w:name w:val=""/>
                  <w:enabled/>
                  <w:calcOnExit w:val="0"/>
                  <w:textInput>
                    <w:default w:val="Executive Officer"/>
                  </w:textInput>
                </w:ffData>
              </w:fldChar>
            </w:r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Executive Officer</w:t>
            </w:r>
            <w:r w:rsidRPr="00293B17">
              <w:fldChar w:fldCharType="end"/>
            </w:r>
          </w:p>
          <w:p w14:paraId="0A75FB99" w14:textId="77777777" w:rsidR="00F72E45" w:rsidRPr="00293B17" w:rsidRDefault="00F72E45" w:rsidP="00F72E45">
            <w:pPr>
              <w:pStyle w:val="TableText"/>
              <w:tabs>
                <w:tab w:val="left" w:pos="5464"/>
              </w:tabs>
            </w:pPr>
          </w:p>
          <w:p w14:paraId="6B41C112" w14:textId="77777777" w:rsidR="00F72E45" w:rsidRPr="00293B17" w:rsidRDefault="00F72E45" w:rsidP="00F72E45">
            <w:pPr>
              <w:pStyle w:val="TableText"/>
              <w:tabs>
                <w:tab w:val="left" w:pos="5464"/>
              </w:tabs>
            </w:pPr>
            <w:r w:rsidRPr="00293B17"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DDMMMYYYY</w:t>
            </w:r>
            <w:r w:rsidRPr="00293B17">
              <w:fldChar w:fldCharType="end"/>
            </w:r>
            <w:r w:rsidRPr="00293B17">
              <w:t>:  I acknowledge the above entry.</w:t>
            </w:r>
          </w:p>
          <w:p w14:paraId="5498BAFC" w14:textId="77777777" w:rsidR="00F72E45" w:rsidRPr="00293B17" w:rsidRDefault="00F72E45" w:rsidP="00F72E45">
            <w:pPr>
              <w:pStyle w:val="TableText"/>
              <w:tabs>
                <w:tab w:val="left" w:pos="5464"/>
              </w:tabs>
            </w:pPr>
            <w:r w:rsidRPr="00293B17">
              <w:br/>
            </w:r>
            <w:r>
              <w:tab/>
            </w:r>
            <w:r w:rsidRPr="00293B17"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293B17">
              <w:instrText xml:space="preserve"> FORMTEXT </w:instrText>
            </w:r>
            <w:r w:rsidRPr="00293B17">
              <w:fldChar w:fldCharType="separate"/>
            </w:r>
            <w:r w:rsidRPr="00293B17">
              <w:t>FIRST MI. LAST</w:t>
            </w:r>
            <w:r w:rsidRPr="00293B17"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3C04"/>
    <w:rsid w:val="00275355"/>
    <w:rsid w:val="00280FBB"/>
    <w:rsid w:val="00296ABF"/>
    <w:rsid w:val="002B31F7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335FC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A2C81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37E0F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2023-10-30T18:49:00Z</dcterms:created>
  <dcterms:modified xsi:type="dcterms:W3CDTF">2023-10-30T18:49:00Z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